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浙江工商大学“互联网+”大学生创新创业大赛</w:t>
      </w:r>
      <w:r>
        <w:rPr>
          <w:rFonts w:hint="eastAsia"/>
          <w:b/>
          <w:bCs/>
          <w:sz w:val="28"/>
          <w:szCs w:val="28"/>
          <w:lang w:val="en-US" w:eastAsia="zh-CN"/>
        </w:rPr>
        <w:t>·高教主赛道</w:t>
      </w:r>
      <w:r>
        <w:rPr>
          <w:rFonts w:hint="eastAsia"/>
          <w:b/>
          <w:bCs/>
          <w:sz w:val="28"/>
          <w:szCs w:val="28"/>
        </w:rPr>
        <w:t>报名表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1035"/>
        <w:gridCol w:w="1034"/>
        <w:gridCol w:w="1251"/>
        <w:gridCol w:w="817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项目类别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pStyle w:val="7"/>
              <w:numPr>
                <w:numId w:val="0"/>
              </w:numPr>
              <w:ind w:leftChars="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创意组 </w:t>
            </w:r>
            <w:r>
              <w:rPr>
                <w:rFonts w:asciiTheme="minorEastAsia" w:hAnsiTheme="minorEastAsia" w:cstheme="minorEastAsia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 初创组</w:t>
            </w:r>
            <w:r>
              <w:rPr>
                <w:rFonts w:asciiTheme="minorEastAsia" w:hAnsiTheme="minorEastAsia" w:cstheme="minorEastAsia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</w:rPr>
              <w:t xml:space="preserve">□ 成长组 </w:t>
            </w:r>
            <w:r>
              <w:rPr>
                <w:rFonts w:asciiTheme="minorEastAsia" w:hAnsiTheme="minorEastAsia" w:cstheme="minorEastAsia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师生共创组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领域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“互联网+”信息技术服务，包括人工智能技术、物联网技术、网络空间安全技术、大数据、云计算、工具软件、社交网络、媒体门户、企业服务、下一代通讯技术等；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“互联网+”生命健康，包括医疗健康等；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pStyle w:val="8"/>
              <w:snapToGrid w:val="0"/>
              <w:spacing w:line="240" w:lineRule="auto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“互联网+”现代农业，包括农林牧渔等</w:t>
            </w:r>
            <w:r>
              <w:rPr>
                <w:rFonts w:hint="eastAsia" w:asciiTheme="minorEastAsia" w:hAnsiTheme="minorEastAsia" w:cstheme="minorEastAsi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pStyle w:val="8"/>
              <w:snapToGrid w:val="0"/>
              <w:spacing w:line="240" w:lineRule="auto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“互联网+”制造业，包括先进制造、智能硬件、工业自动化、生物医药、节能环保、新材料、军工等；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“互联网+”文化创意服务，包括广播影视、设计服务、文化艺术、旅游休闲、艺术品交易、广告会展、动漫娱乐、体育竞技等；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□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“互联网+”社会服务，包括电子商务、消费生活、金融、财经法务、房产家居、高效物流、教育培训、交通、人力资源服务等。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身份证号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联系方式（长/短号）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E-mail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团队核心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学校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单位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是否已注册公司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注册地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公司名称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法人代表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已获投资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投资机构名称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已获专利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专利名称和专利号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项目简介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（限700字以内）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商业性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团队情况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创新性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市场前景和带动就业前景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09"/>
    <w:rsid w:val="00181021"/>
    <w:rsid w:val="001B025E"/>
    <w:rsid w:val="001D0C8F"/>
    <w:rsid w:val="00217201"/>
    <w:rsid w:val="002A0503"/>
    <w:rsid w:val="00331D44"/>
    <w:rsid w:val="00431D90"/>
    <w:rsid w:val="00464012"/>
    <w:rsid w:val="00474364"/>
    <w:rsid w:val="00624DED"/>
    <w:rsid w:val="00644258"/>
    <w:rsid w:val="006536E3"/>
    <w:rsid w:val="00654F09"/>
    <w:rsid w:val="008B4D17"/>
    <w:rsid w:val="00971B87"/>
    <w:rsid w:val="009E5FC4"/>
    <w:rsid w:val="00A51B1A"/>
    <w:rsid w:val="00B73F11"/>
    <w:rsid w:val="00DF0E4F"/>
    <w:rsid w:val="00F44362"/>
    <w:rsid w:val="0102039E"/>
    <w:rsid w:val="0EC211D0"/>
    <w:rsid w:val="1DB665D4"/>
    <w:rsid w:val="24256BF6"/>
    <w:rsid w:val="29120DCC"/>
    <w:rsid w:val="44F11227"/>
    <w:rsid w:val="72F8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640</Characters>
  <Lines>5</Lines>
  <Paragraphs>1</Paragraphs>
  <TotalTime>0</TotalTime>
  <ScaleCrop>false</ScaleCrop>
  <LinksUpToDate>false</LinksUpToDate>
  <CharactersWithSpaces>751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2018-04-17T13:17:00Z</dcterms:created>
  <dc:creator>appe1</dc:creator>
  <cp:lastModifiedBy>一棵树</cp:lastModifiedBy>
  <dcterms:modified xsi:type="dcterms:W3CDTF">2020-02-29T05:03:09Z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